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DE" w:rsidRPr="00936139" w:rsidRDefault="00C346DE" w:rsidP="00C346DE">
      <w:pPr>
        <w:jc w:val="center"/>
        <w:outlineLvl w:val="0"/>
        <w:rPr>
          <w:b/>
          <w:bCs/>
          <w:sz w:val="28"/>
          <w:lang w:val="uk-UA"/>
        </w:rPr>
      </w:pPr>
      <w:r w:rsidRPr="007E3E9B">
        <w:rPr>
          <w:b/>
          <w:bCs/>
          <w:sz w:val="28"/>
          <w:lang w:val="uk-UA"/>
        </w:rPr>
        <w:t>Демографічна ситуація</w:t>
      </w:r>
      <w:r w:rsidRPr="00936139">
        <w:rPr>
          <w:b/>
          <w:bCs/>
          <w:sz w:val="28"/>
          <w:lang w:val="uk-UA"/>
        </w:rPr>
        <w:t xml:space="preserve"> </w:t>
      </w:r>
    </w:p>
    <w:p w:rsidR="00C346DE" w:rsidRDefault="00C346DE" w:rsidP="00C346DE">
      <w:pPr>
        <w:ind w:firstLine="720"/>
        <w:jc w:val="center"/>
        <w:rPr>
          <w:sz w:val="28"/>
          <w:szCs w:val="28"/>
          <w:lang w:val="uk-UA"/>
        </w:rPr>
      </w:pPr>
    </w:p>
    <w:p w:rsidR="00C346DE" w:rsidRPr="00FC04D9" w:rsidRDefault="00C346DE" w:rsidP="00C346DE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FC04D9">
        <w:rPr>
          <w:sz w:val="28"/>
          <w:szCs w:val="28"/>
          <w:lang w:val="uk-UA"/>
        </w:rPr>
        <w:t>Чисельність наявного населення в м.</w:t>
      </w:r>
      <w:r>
        <w:rPr>
          <w:sz w:val="28"/>
          <w:szCs w:val="28"/>
          <w:lang w:val="uk-UA"/>
        </w:rPr>
        <w:t xml:space="preserve"> </w:t>
      </w:r>
      <w:r w:rsidRPr="00FC04D9">
        <w:rPr>
          <w:sz w:val="28"/>
          <w:szCs w:val="28"/>
          <w:lang w:val="uk-UA"/>
        </w:rPr>
        <w:t xml:space="preserve">Києві, за оцінкою, </w:t>
      </w:r>
      <w:r>
        <w:rPr>
          <w:sz w:val="28"/>
          <w:szCs w:val="28"/>
          <w:lang w:val="uk-UA"/>
        </w:rPr>
        <w:br/>
      </w:r>
      <w:r w:rsidRPr="00FC04D9">
        <w:rPr>
          <w:sz w:val="28"/>
          <w:szCs w:val="28"/>
          <w:lang w:val="uk-UA"/>
        </w:rPr>
        <w:t xml:space="preserve">на 1 </w:t>
      </w:r>
      <w:r>
        <w:rPr>
          <w:sz w:val="28"/>
          <w:szCs w:val="28"/>
          <w:lang w:val="uk-UA"/>
        </w:rPr>
        <w:t xml:space="preserve">жовтня </w:t>
      </w:r>
      <w:r w:rsidRPr="00FC04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 xml:space="preserve">р. становила </w:t>
      </w:r>
      <w:r w:rsidRPr="00790AC9">
        <w:rPr>
          <w:sz w:val="28"/>
          <w:szCs w:val="28"/>
          <w:lang w:val="uk-UA"/>
        </w:rPr>
        <w:t>2954564</w:t>
      </w:r>
      <w:r w:rsidRPr="00FC04D9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FC04D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FC04D9">
        <w:rPr>
          <w:sz w:val="28"/>
          <w:szCs w:val="28"/>
          <w:lang w:val="uk-UA"/>
        </w:rPr>
        <w:t xml:space="preserve">. Упродовж </w:t>
      </w:r>
      <w:r>
        <w:rPr>
          <w:sz w:val="28"/>
          <w:szCs w:val="28"/>
          <w:lang w:val="uk-UA"/>
        </w:rPr>
        <w:t xml:space="preserve">січня–вересня </w:t>
      </w:r>
      <w:r w:rsidRPr="00FC04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>р. чисельність населення з</w:t>
      </w:r>
      <w:r>
        <w:rPr>
          <w:sz w:val="28"/>
          <w:szCs w:val="28"/>
          <w:lang w:val="uk-UA"/>
        </w:rPr>
        <w:t>мен</w:t>
      </w:r>
      <w:r w:rsidRPr="00FC04D9">
        <w:rPr>
          <w:sz w:val="28"/>
          <w:szCs w:val="28"/>
          <w:lang w:val="uk-UA"/>
        </w:rPr>
        <w:t xml:space="preserve">шилась на </w:t>
      </w:r>
      <w:r w:rsidRPr="00790AC9">
        <w:rPr>
          <w:sz w:val="28"/>
          <w:szCs w:val="28"/>
          <w:lang w:val="uk-UA"/>
        </w:rPr>
        <w:t>7616</w:t>
      </w:r>
      <w:r w:rsidRPr="00FC04D9">
        <w:rPr>
          <w:sz w:val="28"/>
          <w:szCs w:val="28"/>
          <w:lang w:val="uk-UA"/>
        </w:rPr>
        <w:t xml:space="preserve"> </w:t>
      </w:r>
      <w:r w:rsidRPr="00E04CDA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E04CDA">
        <w:rPr>
          <w:sz w:val="28"/>
          <w:szCs w:val="28"/>
          <w:lang w:val="uk-UA"/>
        </w:rPr>
        <w:t>б</w:t>
      </w:r>
      <w:r w:rsidRPr="00611845">
        <w:rPr>
          <w:sz w:val="28"/>
          <w:szCs w:val="28"/>
          <w:lang w:val="uk-UA"/>
        </w:rPr>
        <w:t>.</w:t>
      </w:r>
    </w:p>
    <w:p w:rsidR="00C346DE" w:rsidRDefault="00C346DE" w:rsidP="00C346DE">
      <w:pPr>
        <w:pStyle w:val="a4"/>
        <w:ind w:firstLine="720"/>
        <w:jc w:val="both"/>
        <w:rPr>
          <w:szCs w:val="28"/>
        </w:rPr>
      </w:pPr>
      <w:r w:rsidRPr="00790AC9">
        <w:rPr>
          <w:szCs w:val="28"/>
        </w:rPr>
        <w:t>Зменшення чисельності населення відбулося за рахунок природного скорочення – 9255 осіб, водночас зафіксовано міграційний приріст населення – 1639 осіб.</w:t>
      </w:r>
    </w:p>
    <w:p w:rsidR="00C346DE" w:rsidRDefault="00C346DE" w:rsidP="00C346DE">
      <w:pPr>
        <w:pStyle w:val="a4"/>
        <w:ind w:firstLine="709"/>
        <w:jc w:val="both"/>
        <w:rPr>
          <w:b/>
          <w:szCs w:val="28"/>
        </w:rPr>
      </w:pPr>
    </w:p>
    <w:p w:rsidR="00C346DE" w:rsidRPr="006202E8" w:rsidRDefault="00C346DE" w:rsidP="00C346DE">
      <w:pPr>
        <w:pStyle w:val="Normal"/>
        <w:jc w:val="center"/>
        <w:outlineLvl w:val="0"/>
        <w:rPr>
          <w:b/>
          <w:sz w:val="28"/>
          <w:szCs w:val="28"/>
          <w:vertAlign w:val="superscript"/>
          <w:lang w:val="uk-UA"/>
        </w:rPr>
      </w:pPr>
      <w:r w:rsidRPr="00936139">
        <w:rPr>
          <w:b/>
          <w:sz w:val="28"/>
          <w:szCs w:val="28"/>
          <w:lang w:val="uk-UA"/>
        </w:rPr>
        <w:t>Чисельність наявного населення</w:t>
      </w:r>
      <w:r>
        <w:rPr>
          <w:b/>
          <w:sz w:val="28"/>
          <w:szCs w:val="28"/>
          <w:vertAlign w:val="superscript"/>
          <w:lang w:val="uk-UA"/>
        </w:rPr>
        <w:t>1</w:t>
      </w:r>
    </w:p>
    <w:p w:rsidR="00C346DE" w:rsidRPr="006202E8" w:rsidRDefault="00C346DE" w:rsidP="00C346DE">
      <w:pPr>
        <w:pStyle w:val="Normal"/>
        <w:jc w:val="right"/>
        <w:rPr>
          <w:sz w:val="24"/>
          <w:szCs w:val="24"/>
          <w:lang w:val="uk-UA"/>
        </w:rPr>
      </w:pPr>
      <w:r w:rsidRPr="006202E8">
        <w:rPr>
          <w:sz w:val="24"/>
          <w:szCs w:val="24"/>
          <w:lang w:val="uk-UA"/>
        </w:rPr>
        <w:t>(осіб)</w:t>
      </w:r>
    </w:p>
    <w:tbl>
      <w:tblPr>
        <w:tblW w:w="9281" w:type="dxa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2"/>
        <w:gridCol w:w="3079"/>
        <w:gridCol w:w="3080"/>
      </w:tblGrid>
      <w:tr w:rsidR="00C346DE" w:rsidRPr="0080184C" w:rsidTr="00E02DC9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DE" w:rsidRPr="0080184C" w:rsidRDefault="00C346DE" w:rsidP="00E02DC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6DE" w:rsidRPr="0080184C" w:rsidRDefault="00C346DE" w:rsidP="00E02DC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936139">
              <w:rPr>
                <w:sz w:val="24"/>
                <w:szCs w:val="24"/>
                <w:lang w:val="uk-UA"/>
              </w:rPr>
              <w:t xml:space="preserve">На 1 </w:t>
            </w:r>
            <w:r>
              <w:rPr>
                <w:sz w:val="24"/>
                <w:szCs w:val="24"/>
                <w:lang w:val="uk-UA"/>
              </w:rPr>
              <w:t>січня</w:t>
            </w:r>
            <w:r w:rsidRPr="0093613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936139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DE" w:rsidRPr="0080184C" w:rsidRDefault="00C346DE" w:rsidP="00E02DC9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936139">
              <w:rPr>
                <w:sz w:val="24"/>
                <w:szCs w:val="24"/>
                <w:lang w:val="uk-UA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 xml:space="preserve">1 жовтня </w:t>
            </w:r>
            <w:r w:rsidRPr="00936139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936139">
              <w:rPr>
                <w:sz w:val="24"/>
                <w:szCs w:val="24"/>
                <w:lang w:val="uk-UA"/>
              </w:rPr>
              <w:t>р.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heading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3079" w:type="dxa"/>
            <w:vAlign w:val="bottom"/>
          </w:tcPr>
          <w:p w:rsidR="00C346DE" w:rsidRPr="0080184C" w:rsidRDefault="00C346DE" w:rsidP="00E02DC9">
            <w:pPr>
              <w:jc w:val="right"/>
              <w:rPr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C346DE" w:rsidRPr="0080184C" w:rsidRDefault="00C346DE" w:rsidP="00E02DC9">
            <w:pPr>
              <w:jc w:val="right"/>
              <w:rPr>
                <w:lang w:val="uk-UA"/>
              </w:rPr>
            </w:pP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heading6"/>
              <w:jc w:val="left"/>
              <w:outlineLvl w:val="5"/>
              <w:rPr>
                <w:szCs w:val="24"/>
              </w:rPr>
            </w:pPr>
            <w:r w:rsidRPr="0080184C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80184C">
              <w:rPr>
                <w:szCs w:val="24"/>
              </w:rPr>
              <w:t>Київ</w:t>
            </w:r>
          </w:p>
        </w:tc>
        <w:tc>
          <w:tcPr>
            <w:tcW w:w="3079" w:type="dxa"/>
            <w:vAlign w:val="bottom"/>
          </w:tcPr>
          <w:p w:rsidR="00C346DE" w:rsidRPr="00343DD7" w:rsidRDefault="00C346DE" w:rsidP="00E02DC9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4A2E5E">
              <w:rPr>
                <w:rFonts w:ascii="Times New Roman CYR" w:hAnsi="Times New Roman CYR" w:cs="Times New Roman CYR"/>
                <w:b/>
              </w:rPr>
              <w:t>2962180</w:t>
            </w:r>
          </w:p>
        </w:tc>
        <w:tc>
          <w:tcPr>
            <w:tcW w:w="3080" w:type="dxa"/>
            <w:vAlign w:val="bottom"/>
          </w:tcPr>
          <w:p w:rsidR="00C346DE" w:rsidRPr="00343DD7" w:rsidRDefault="00C346DE" w:rsidP="00E02DC9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790AC9">
              <w:rPr>
                <w:rFonts w:ascii="Times New Roman CYR" w:hAnsi="Times New Roman CYR" w:cs="Times New Roman CYR"/>
                <w:b/>
              </w:rPr>
              <w:t>2954564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2"/>
              <w:ind w:left="142"/>
              <w:rPr>
                <w:sz w:val="24"/>
                <w:szCs w:val="24"/>
              </w:rPr>
            </w:pPr>
            <w:proofErr w:type="spellStart"/>
            <w:r w:rsidRPr="0080184C">
              <w:rPr>
                <w:sz w:val="24"/>
                <w:szCs w:val="24"/>
              </w:rPr>
              <w:t>райони</w:t>
            </w:r>
            <w:proofErr w:type="spellEnd"/>
          </w:p>
        </w:tc>
        <w:tc>
          <w:tcPr>
            <w:tcW w:w="3079" w:type="dxa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2"/>
              <w:ind w:left="142"/>
              <w:rPr>
                <w:sz w:val="24"/>
                <w:szCs w:val="24"/>
              </w:rPr>
            </w:pPr>
            <w:proofErr w:type="spellStart"/>
            <w:r w:rsidRPr="0080184C">
              <w:rPr>
                <w:sz w:val="24"/>
                <w:szCs w:val="24"/>
              </w:rPr>
              <w:t>Голосіївський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254014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253094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80184C">
              <w:rPr>
                <w:lang w:val="uk-UA"/>
              </w:rPr>
              <w:t>Дарницький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348401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348205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80184C">
              <w:rPr>
                <w:lang w:val="uk-UA"/>
              </w:rPr>
              <w:t>Деснянський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368461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366168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357936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356831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Оболонський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318137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316832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165026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widowControl w:val="0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210100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341886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341048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Солом’янський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384616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384911</w:t>
            </w:r>
          </w:p>
        </w:tc>
      </w:tr>
      <w:tr w:rsidR="00C346DE" w:rsidRPr="0080184C" w:rsidTr="00E02DC9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122" w:type="dxa"/>
            <w:vAlign w:val="bottom"/>
          </w:tcPr>
          <w:p w:rsidR="00C346DE" w:rsidRPr="0080184C" w:rsidRDefault="00C346DE" w:rsidP="00E02DC9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80184C">
              <w:rPr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215924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6DE" w:rsidRPr="00650425" w:rsidRDefault="00C346DE" w:rsidP="00E02DC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90AC9">
              <w:rPr>
                <w:rFonts w:ascii="Times New Roman CYR" w:hAnsi="Times New Roman CYR" w:cs="Times New Roman CYR"/>
                <w:color w:val="000000"/>
              </w:rPr>
              <w:t>212349</w:t>
            </w:r>
          </w:p>
        </w:tc>
      </w:tr>
    </w:tbl>
    <w:p w:rsidR="00C346DE" w:rsidRPr="00936139" w:rsidRDefault="00C346DE" w:rsidP="00C346DE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</w:p>
    <w:p w:rsidR="00C346DE" w:rsidRPr="00936139" w:rsidRDefault="00C346DE" w:rsidP="00C346DE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FC04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січні–вересні</w:t>
      </w:r>
      <w:r w:rsidRPr="00FC04D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FC04D9">
        <w:rPr>
          <w:sz w:val="28"/>
          <w:szCs w:val="28"/>
          <w:lang w:val="uk-UA"/>
        </w:rPr>
        <w:t xml:space="preserve">р. кількість </w:t>
      </w:r>
      <w:proofErr w:type="spellStart"/>
      <w:r w:rsidRPr="00FC04D9">
        <w:rPr>
          <w:sz w:val="28"/>
          <w:szCs w:val="28"/>
          <w:lang w:val="uk-UA"/>
        </w:rPr>
        <w:t>живонароджених</w:t>
      </w:r>
      <w:proofErr w:type="spellEnd"/>
      <w:r w:rsidRPr="00FC04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зменшилась</w:t>
      </w:r>
      <w:r w:rsidRPr="00FC04D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899</w:t>
      </w:r>
      <w:r w:rsidRPr="000C1EF9">
        <w:rPr>
          <w:sz w:val="28"/>
          <w:szCs w:val="28"/>
          <w:lang w:val="uk-UA"/>
        </w:rPr>
        <w:t> осіб</w:t>
      </w:r>
      <w:r w:rsidRPr="00FC04D9">
        <w:rPr>
          <w:sz w:val="28"/>
          <w:szCs w:val="28"/>
          <w:lang w:val="uk-UA"/>
        </w:rPr>
        <w:t xml:space="preserve"> </w:t>
      </w:r>
      <w:r w:rsidRPr="00125196">
        <w:rPr>
          <w:sz w:val="28"/>
          <w:szCs w:val="28"/>
          <w:lang w:val="uk-UA"/>
        </w:rPr>
        <w:t xml:space="preserve">порівняно </w:t>
      </w:r>
      <w:r w:rsidRPr="00650425">
        <w:rPr>
          <w:sz w:val="28"/>
          <w:szCs w:val="28"/>
          <w:lang w:val="uk-UA"/>
        </w:rPr>
        <w:t xml:space="preserve">з відповідним періодом минулого року, </w:t>
      </w:r>
      <w:r w:rsidRPr="00FC04D9">
        <w:rPr>
          <w:sz w:val="28"/>
          <w:szCs w:val="28"/>
          <w:lang w:val="uk-UA"/>
        </w:rPr>
        <w:t xml:space="preserve">і становила </w:t>
      </w:r>
      <w:r w:rsidRPr="00790AC9">
        <w:rPr>
          <w:sz w:val="28"/>
          <w:szCs w:val="28"/>
          <w:lang w:val="uk-UA"/>
        </w:rPr>
        <w:t>22225</w:t>
      </w:r>
      <w:r w:rsidRPr="00FC04D9">
        <w:rPr>
          <w:sz w:val="28"/>
          <w:szCs w:val="28"/>
          <w:lang w:val="uk-UA"/>
        </w:rPr>
        <w:t> </w:t>
      </w:r>
      <w:r w:rsidRPr="00790AC9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>.</w:t>
      </w:r>
      <w:r w:rsidRPr="00FC04D9">
        <w:rPr>
          <w:sz w:val="28"/>
          <w:szCs w:val="28"/>
          <w:lang w:val="uk-UA"/>
        </w:rPr>
        <w:t xml:space="preserve"> Найбільше народилося немовлят у </w:t>
      </w:r>
      <w:proofErr w:type="spellStart"/>
      <w:r w:rsidRPr="00FC04D9">
        <w:rPr>
          <w:sz w:val="28"/>
          <w:szCs w:val="28"/>
          <w:lang w:val="uk-UA"/>
        </w:rPr>
        <w:t>Солом</w:t>
      </w:r>
      <w:proofErr w:type="spellEnd"/>
      <w:r w:rsidRPr="00FC04D9">
        <w:rPr>
          <w:sz w:val="28"/>
          <w:szCs w:val="28"/>
        </w:rPr>
        <w:t>’</w:t>
      </w:r>
      <w:proofErr w:type="spellStart"/>
      <w:r w:rsidRPr="00FC04D9">
        <w:rPr>
          <w:sz w:val="28"/>
          <w:szCs w:val="28"/>
          <w:lang w:val="uk-UA"/>
        </w:rPr>
        <w:t>янському</w:t>
      </w:r>
      <w:proofErr w:type="spellEnd"/>
      <w:r w:rsidRPr="00FC04D9">
        <w:rPr>
          <w:sz w:val="28"/>
          <w:szCs w:val="28"/>
          <w:lang w:val="uk-UA"/>
        </w:rPr>
        <w:t xml:space="preserve"> районі </w:t>
      </w:r>
      <w:r w:rsidRPr="00FC04D9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790AC9">
        <w:rPr>
          <w:sz w:val="28"/>
          <w:szCs w:val="28"/>
          <w:lang w:val="uk-UA"/>
        </w:rPr>
        <w:t>3304</w:t>
      </w:r>
      <w:r w:rsidRPr="00FC04D9">
        <w:rPr>
          <w:sz w:val="28"/>
          <w:szCs w:val="28"/>
          <w:lang w:val="uk-UA"/>
        </w:rPr>
        <w:t xml:space="preserve"> </w:t>
      </w:r>
      <w:r w:rsidRPr="00A46928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A4692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FC04D9">
        <w:rPr>
          <w:sz w:val="28"/>
          <w:szCs w:val="28"/>
          <w:lang w:val="uk-UA"/>
        </w:rPr>
        <w:t xml:space="preserve">, найменше у </w:t>
      </w:r>
      <w:r>
        <w:rPr>
          <w:sz w:val="28"/>
          <w:szCs w:val="28"/>
          <w:lang w:val="uk-UA"/>
        </w:rPr>
        <w:t>Голосіївському</w:t>
      </w:r>
      <w:r w:rsidRPr="00FC04D9">
        <w:rPr>
          <w:sz w:val="28"/>
          <w:szCs w:val="28"/>
          <w:lang w:val="uk-UA"/>
        </w:rPr>
        <w:t xml:space="preserve"> – </w:t>
      </w:r>
      <w:r w:rsidRPr="00790AC9">
        <w:rPr>
          <w:sz w:val="28"/>
          <w:szCs w:val="28"/>
          <w:lang w:val="uk-UA"/>
        </w:rPr>
        <w:t>1536</w:t>
      </w:r>
      <w:r>
        <w:rPr>
          <w:sz w:val="28"/>
          <w:szCs w:val="28"/>
          <w:lang w:val="uk-UA"/>
        </w:rPr>
        <w:t xml:space="preserve"> </w:t>
      </w:r>
      <w:r w:rsidRPr="00A46928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A46928">
        <w:rPr>
          <w:sz w:val="28"/>
          <w:szCs w:val="28"/>
          <w:lang w:val="uk-UA"/>
        </w:rPr>
        <w:t>.</w:t>
      </w:r>
    </w:p>
    <w:p w:rsidR="00C346DE" w:rsidRDefault="00C346DE" w:rsidP="00C346DE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435378">
        <w:rPr>
          <w:sz w:val="28"/>
          <w:szCs w:val="28"/>
          <w:lang w:val="uk-UA"/>
        </w:rPr>
        <w:t>Кількість померлих у місті з</w:t>
      </w:r>
      <w:r>
        <w:rPr>
          <w:sz w:val="28"/>
          <w:szCs w:val="28"/>
          <w:lang w:val="uk-UA"/>
        </w:rPr>
        <w:t>біль</w:t>
      </w:r>
      <w:r w:rsidRPr="00435378">
        <w:rPr>
          <w:sz w:val="28"/>
          <w:szCs w:val="28"/>
          <w:lang w:val="uk-UA"/>
        </w:rPr>
        <w:t xml:space="preserve">шилася з </w:t>
      </w:r>
      <w:r w:rsidRPr="00790AC9">
        <w:rPr>
          <w:sz w:val="28"/>
          <w:szCs w:val="28"/>
          <w:lang w:val="uk-UA"/>
        </w:rPr>
        <w:t>24243</w:t>
      </w:r>
      <w:r w:rsidRPr="00435378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435378">
        <w:rPr>
          <w:sz w:val="28"/>
          <w:szCs w:val="28"/>
          <w:lang w:val="uk-UA"/>
        </w:rPr>
        <w:t xml:space="preserve">б у </w:t>
      </w:r>
      <w:r>
        <w:rPr>
          <w:sz w:val="28"/>
          <w:szCs w:val="28"/>
          <w:lang w:val="uk-UA"/>
        </w:rPr>
        <w:t xml:space="preserve">січні–вересні </w:t>
      </w:r>
      <w:r w:rsidRPr="004353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35378">
        <w:rPr>
          <w:sz w:val="28"/>
          <w:szCs w:val="28"/>
          <w:lang w:val="uk-UA"/>
        </w:rPr>
        <w:t xml:space="preserve">р. до </w:t>
      </w:r>
      <w:r w:rsidRPr="00E6368A">
        <w:rPr>
          <w:sz w:val="28"/>
          <w:szCs w:val="28"/>
          <w:lang w:val="uk-UA"/>
        </w:rPr>
        <w:t>31480</w:t>
      </w:r>
      <w:r>
        <w:rPr>
          <w:sz w:val="28"/>
          <w:szCs w:val="28"/>
          <w:lang w:val="uk-UA"/>
        </w:rPr>
        <w:t xml:space="preserve"> </w:t>
      </w:r>
      <w:r w:rsidRPr="00182D33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182D33">
        <w:rPr>
          <w:sz w:val="28"/>
          <w:szCs w:val="28"/>
          <w:lang w:val="uk-UA"/>
        </w:rPr>
        <w:t>б</w:t>
      </w:r>
      <w:r w:rsidRPr="00435378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січні–вересні </w:t>
      </w:r>
      <w:r w:rsidRPr="004353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435378">
        <w:rPr>
          <w:sz w:val="28"/>
          <w:szCs w:val="28"/>
          <w:lang w:val="uk-UA"/>
        </w:rPr>
        <w:t>р</w:t>
      </w:r>
      <w:r w:rsidRPr="00857448">
        <w:rPr>
          <w:sz w:val="28"/>
          <w:szCs w:val="28"/>
        </w:rPr>
        <w:t>.</w:t>
      </w:r>
      <w:r w:rsidRPr="00435378">
        <w:rPr>
          <w:sz w:val="28"/>
          <w:szCs w:val="28"/>
          <w:lang w:val="uk-UA"/>
        </w:rPr>
        <w:t xml:space="preserve"> </w:t>
      </w:r>
      <w:r w:rsidRPr="00A55472">
        <w:rPr>
          <w:sz w:val="28"/>
          <w:szCs w:val="28"/>
          <w:lang w:val="uk-UA"/>
        </w:rPr>
        <w:t xml:space="preserve">У районному розрізі </w:t>
      </w:r>
      <w:r>
        <w:rPr>
          <w:sz w:val="28"/>
          <w:szCs w:val="28"/>
          <w:lang w:val="uk-UA"/>
        </w:rPr>
        <w:t xml:space="preserve">у </w:t>
      </w:r>
      <w:r w:rsidRPr="009E4001">
        <w:rPr>
          <w:sz w:val="28"/>
          <w:szCs w:val="28"/>
          <w:lang w:val="uk-UA"/>
        </w:rPr>
        <w:t>більшості районів</w:t>
      </w:r>
      <w:r w:rsidRPr="00A55472">
        <w:rPr>
          <w:sz w:val="28"/>
          <w:szCs w:val="28"/>
          <w:lang w:val="uk-UA"/>
        </w:rPr>
        <w:t xml:space="preserve"> міста </w:t>
      </w:r>
      <w:r w:rsidRPr="00C70AF9">
        <w:rPr>
          <w:sz w:val="28"/>
          <w:szCs w:val="28"/>
          <w:lang w:val="uk-UA"/>
        </w:rPr>
        <w:t>спостерігалося</w:t>
      </w:r>
      <w:r w:rsidRPr="00A55472">
        <w:rPr>
          <w:sz w:val="28"/>
          <w:szCs w:val="28"/>
          <w:lang w:val="uk-UA"/>
        </w:rPr>
        <w:t xml:space="preserve"> природне скорочення населення у</w:t>
      </w:r>
      <w:r w:rsidRPr="00463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січні–вересні </w:t>
      </w:r>
      <w:r w:rsidRPr="004632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463201">
        <w:rPr>
          <w:sz w:val="28"/>
          <w:szCs w:val="28"/>
          <w:lang w:val="uk-UA"/>
        </w:rPr>
        <w:t>р. –</w:t>
      </w:r>
      <w:r>
        <w:rPr>
          <w:sz w:val="28"/>
          <w:szCs w:val="28"/>
          <w:lang w:val="uk-UA"/>
        </w:rPr>
        <w:t xml:space="preserve"> </w:t>
      </w:r>
      <w:r w:rsidRPr="00463201">
        <w:rPr>
          <w:sz w:val="28"/>
          <w:szCs w:val="28"/>
          <w:lang w:val="uk-UA"/>
        </w:rPr>
        <w:t xml:space="preserve">від </w:t>
      </w:r>
      <w:r w:rsidRPr="00E6368A">
        <w:rPr>
          <w:sz w:val="28"/>
          <w:szCs w:val="28"/>
          <w:lang w:val="uk-UA"/>
        </w:rPr>
        <w:t>240</w:t>
      </w:r>
      <w:r w:rsidRPr="00463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463201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Подільському</w:t>
      </w:r>
      <w:r w:rsidRPr="005D3B67">
        <w:rPr>
          <w:sz w:val="28"/>
          <w:szCs w:val="28"/>
          <w:lang w:val="uk-UA"/>
        </w:rPr>
        <w:t xml:space="preserve"> районі </w:t>
      </w:r>
      <w:r w:rsidRPr="00463201">
        <w:rPr>
          <w:sz w:val="28"/>
          <w:szCs w:val="28"/>
          <w:lang w:val="uk-UA"/>
        </w:rPr>
        <w:t xml:space="preserve">до </w:t>
      </w:r>
      <w:r w:rsidRPr="00E6368A">
        <w:rPr>
          <w:sz w:val="28"/>
          <w:szCs w:val="28"/>
          <w:lang w:val="uk-UA"/>
        </w:rPr>
        <w:t xml:space="preserve">4202 </w:t>
      </w:r>
      <w:r w:rsidRPr="00463201">
        <w:rPr>
          <w:sz w:val="28"/>
          <w:szCs w:val="28"/>
          <w:lang w:val="uk-UA"/>
        </w:rPr>
        <w:t>осіб у Шевченківському районі.</w:t>
      </w:r>
      <w:r w:rsidRPr="008678E1">
        <w:t xml:space="preserve"> </w:t>
      </w:r>
      <w:r w:rsidRPr="00B1715D">
        <w:rPr>
          <w:sz w:val="28"/>
          <w:szCs w:val="28"/>
          <w:lang w:val="uk-UA"/>
        </w:rPr>
        <w:t>Серед</w:t>
      </w:r>
      <w:r w:rsidRPr="006B62A7">
        <w:rPr>
          <w:sz w:val="28"/>
          <w:szCs w:val="28"/>
          <w:lang w:val="uk-UA"/>
        </w:rPr>
        <w:t xml:space="preserve"> </w:t>
      </w:r>
      <w:r w:rsidRPr="00703AE0">
        <w:rPr>
          <w:sz w:val="28"/>
          <w:szCs w:val="28"/>
          <w:lang w:val="uk-UA"/>
        </w:rPr>
        <w:t xml:space="preserve">причин смерті населення у </w:t>
      </w:r>
      <w:r>
        <w:rPr>
          <w:sz w:val="28"/>
          <w:szCs w:val="28"/>
          <w:lang w:val="uk-UA"/>
        </w:rPr>
        <w:t xml:space="preserve">січні–вересні </w:t>
      </w:r>
      <w:r w:rsidRPr="00703AE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03AE0">
        <w:rPr>
          <w:sz w:val="28"/>
          <w:szCs w:val="28"/>
          <w:lang w:val="uk-UA"/>
        </w:rPr>
        <w:t xml:space="preserve">р. </w:t>
      </w:r>
      <w:r w:rsidRPr="00B11120">
        <w:rPr>
          <w:sz w:val="28"/>
          <w:szCs w:val="28"/>
          <w:lang w:val="uk-UA"/>
        </w:rPr>
        <w:t xml:space="preserve">хвороби системи кровообігу складали </w:t>
      </w:r>
      <w:r w:rsidRPr="00E6368A">
        <w:rPr>
          <w:sz w:val="28"/>
          <w:szCs w:val="28"/>
          <w:lang w:val="uk-UA"/>
        </w:rPr>
        <w:t>55,7</w:t>
      </w:r>
      <w:r w:rsidRPr="00E55796">
        <w:rPr>
          <w:sz w:val="28"/>
          <w:szCs w:val="28"/>
          <w:lang w:val="uk-UA"/>
        </w:rPr>
        <w:t xml:space="preserve">% від загальної кількості померлих, </w:t>
      </w:r>
      <w:r w:rsidRPr="00E6368A">
        <w:rPr>
          <w:sz w:val="28"/>
          <w:szCs w:val="28"/>
          <w:lang w:val="uk-UA"/>
        </w:rPr>
        <w:t>13,8</w:t>
      </w:r>
      <w:r w:rsidRPr="006B62A7">
        <w:rPr>
          <w:sz w:val="28"/>
          <w:szCs w:val="28"/>
          <w:lang w:val="uk-UA"/>
        </w:rPr>
        <w:t>%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62A7">
        <w:rPr>
          <w:sz w:val="28"/>
          <w:szCs w:val="28"/>
          <w:lang w:val="uk-UA"/>
        </w:rPr>
        <w:t>коронавірусна</w:t>
      </w:r>
      <w:proofErr w:type="spellEnd"/>
      <w:r w:rsidRPr="006B62A7">
        <w:rPr>
          <w:sz w:val="28"/>
          <w:szCs w:val="28"/>
          <w:lang w:val="uk-UA"/>
        </w:rPr>
        <w:t xml:space="preserve"> інфекція COVID-19,</w:t>
      </w:r>
      <w:r w:rsidRPr="00842083">
        <w:t xml:space="preserve"> </w:t>
      </w:r>
      <w:r w:rsidRPr="00E6368A">
        <w:rPr>
          <w:sz w:val="28"/>
          <w:szCs w:val="28"/>
          <w:lang w:val="uk-UA"/>
        </w:rPr>
        <w:t>12,9</w:t>
      </w:r>
      <w:r w:rsidRPr="00842083">
        <w:rPr>
          <w:sz w:val="28"/>
          <w:szCs w:val="28"/>
          <w:lang w:val="uk-UA"/>
        </w:rPr>
        <w:t xml:space="preserve">% – новоутворення, </w:t>
      </w:r>
      <w:r w:rsidRPr="00E6368A">
        <w:rPr>
          <w:sz w:val="28"/>
          <w:szCs w:val="28"/>
          <w:lang w:val="uk-UA"/>
        </w:rPr>
        <w:t>3,8</w:t>
      </w:r>
      <w:r w:rsidRPr="00414814">
        <w:rPr>
          <w:sz w:val="28"/>
          <w:szCs w:val="28"/>
          <w:lang w:val="uk-UA"/>
        </w:rPr>
        <w:t>% –</w:t>
      </w:r>
      <w:r>
        <w:rPr>
          <w:sz w:val="28"/>
          <w:szCs w:val="28"/>
          <w:lang w:val="uk-UA"/>
        </w:rPr>
        <w:t xml:space="preserve"> </w:t>
      </w:r>
      <w:r w:rsidRPr="00414814">
        <w:rPr>
          <w:sz w:val="28"/>
          <w:szCs w:val="28"/>
          <w:lang w:val="uk-UA"/>
        </w:rPr>
        <w:t>хвороби органів травлення,</w:t>
      </w:r>
      <w:r w:rsidRPr="009F02FB">
        <w:rPr>
          <w:sz w:val="28"/>
          <w:szCs w:val="28"/>
          <w:lang w:val="uk-UA"/>
        </w:rPr>
        <w:t xml:space="preserve"> </w:t>
      </w:r>
      <w:r w:rsidRPr="00E6368A">
        <w:rPr>
          <w:sz w:val="28"/>
          <w:szCs w:val="28"/>
          <w:lang w:val="uk-UA"/>
        </w:rPr>
        <w:t>3,4</w:t>
      </w:r>
      <w:r w:rsidRPr="009C33F3">
        <w:rPr>
          <w:sz w:val="28"/>
          <w:szCs w:val="28"/>
          <w:lang w:val="uk-UA"/>
        </w:rPr>
        <w:t>% –</w:t>
      </w:r>
      <w:r>
        <w:rPr>
          <w:sz w:val="28"/>
          <w:szCs w:val="28"/>
          <w:lang w:val="uk-UA"/>
        </w:rPr>
        <w:t xml:space="preserve"> </w:t>
      </w:r>
      <w:r w:rsidRPr="009C33F3">
        <w:rPr>
          <w:sz w:val="28"/>
          <w:szCs w:val="28"/>
          <w:lang w:val="uk-UA"/>
        </w:rPr>
        <w:t>хвороби органів дихання</w:t>
      </w:r>
      <w:r>
        <w:rPr>
          <w:sz w:val="28"/>
          <w:szCs w:val="28"/>
          <w:lang w:val="uk-UA"/>
        </w:rPr>
        <w:t xml:space="preserve">, </w:t>
      </w:r>
      <w:r w:rsidRPr="00E6368A">
        <w:rPr>
          <w:sz w:val="28"/>
          <w:szCs w:val="28"/>
          <w:lang w:val="uk-UA"/>
        </w:rPr>
        <w:t>3,3</w:t>
      </w:r>
      <w:r>
        <w:rPr>
          <w:sz w:val="28"/>
          <w:szCs w:val="28"/>
          <w:lang w:val="uk-UA"/>
        </w:rPr>
        <w:t xml:space="preserve">% – </w:t>
      </w:r>
      <w:r w:rsidRPr="00606D74">
        <w:rPr>
          <w:sz w:val="28"/>
          <w:szCs w:val="28"/>
          <w:lang w:val="uk-UA"/>
        </w:rPr>
        <w:t>зовнішні причини смерті.</w:t>
      </w:r>
    </w:p>
    <w:p w:rsidR="00C346DE" w:rsidRDefault="00C346DE" w:rsidP="00C346DE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</w:p>
    <w:p w:rsidR="00C346DE" w:rsidRDefault="00C346DE" w:rsidP="00C346DE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</w:p>
    <w:p w:rsidR="00C346DE" w:rsidRDefault="00C346DE" w:rsidP="00C346DE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</w:p>
    <w:p w:rsidR="00C346DE" w:rsidRDefault="00C346DE" w:rsidP="00C346DE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  <w:bookmarkStart w:id="0" w:name="_GoBack"/>
      <w:bookmarkEnd w:id="0"/>
    </w:p>
    <w:p w:rsidR="00C346DE" w:rsidRDefault="00C346DE" w:rsidP="00C346DE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</w:p>
    <w:p w:rsidR="00C346DE" w:rsidRPr="00936139" w:rsidRDefault="00C346DE" w:rsidP="00C346DE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  <w:r w:rsidRPr="00936139">
        <w:rPr>
          <w:sz w:val="22"/>
          <w:szCs w:val="22"/>
          <w:lang w:val="uk-UA"/>
        </w:rPr>
        <w:t>_____________</w:t>
      </w:r>
    </w:p>
    <w:p w:rsidR="00C346DE" w:rsidRDefault="00C346DE" w:rsidP="00C346DE">
      <w:pPr>
        <w:overflowPunct w:val="0"/>
        <w:autoSpaceDE w:val="0"/>
        <w:autoSpaceDN w:val="0"/>
        <w:adjustRightInd w:val="0"/>
        <w:jc w:val="both"/>
        <w:rPr>
          <w:rFonts w:eastAsia="Verdana"/>
          <w:sz w:val="22"/>
          <w:szCs w:val="22"/>
          <w:lang w:val="uk-UA" w:eastAsia="uk-UA"/>
        </w:rPr>
      </w:pPr>
      <w:r>
        <w:rPr>
          <w:rFonts w:eastAsia="Verdana"/>
          <w:sz w:val="22"/>
          <w:szCs w:val="22"/>
          <w:vertAlign w:val="superscript"/>
          <w:lang w:val="uk-UA" w:eastAsia="uk-UA"/>
        </w:rPr>
        <w:t>1</w:t>
      </w:r>
      <w:r w:rsidRPr="00936139">
        <w:rPr>
          <w:rFonts w:eastAsia="Verdana"/>
          <w:sz w:val="22"/>
          <w:szCs w:val="22"/>
          <w:lang w:val="uk-UA" w:eastAsia="uk-UA"/>
        </w:rPr>
        <w:t> Розрахунки (оцінки)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проживання.</w:t>
      </w:r>
    </w:p>
    <w:p w:rsidR="00C346DE" w:rsidRDefault="00C346DE" w:rsidP="00C346DE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131679">
        <w:rPr>
          <w:sz w:val="28"/>
          <w:szCs w:val="28"/>
          <w:lang w:val="uk-UA"/>
        </w:rPr>
        <w:lastRenderedPageBreak/>
        <w:t xml:space="preserve">Шлюбів у </w:t>
      </w:r>
      <w:r>
        <w:rPr>
          <w:sz w:val="28"/>
          <w:szCs w:val="28"/>
          <w:lang w:val="uk-UA"/>
        </w:rPr>
        <w:t xml:space="preserve">січні–вересні </w:t>
      </w:r>
      <w:r w:rsidRPr="001316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131679">
        <w:rPr>
          <w:sz w:val="28"/>
          <w:szCs w:val="28"/>
          <w:lang w:val="uk-UA"/>
        </w:rPr>
        <w:t>р. по м.</w:t>
      </w:r>
      <w:r>
        <w:rPr>
          <w:sz w:val="28"/>
          <w:szCs w:val="28"/>
          <w:lang w:val="uk-UA"/>
        </w:rPr>
        <w:t xml:space="preserve"> </w:t>
      </w:r>
      <w:r w:rsidRPr="00131679">
        <w:rPr>
          <w:sz w:val="28"/>
          <w:szCs w:val="28"/>
          <w:lang w:val="uk-UA"/>
        </w:rPr>
        <w:t xml:space="preserve">Києву укладено </w:t>
      </w:r>
      <w:r w:rsidRPr="00E6368A">
        <w:rPr>
          <w:sz w:val="28"/>
          <w:szCs w:val="28"/>
          <w:lang w:val="uk-UA"/>
        </w:rPr>
        <w:t>19953</w:t>
      </w:r>
      <w:r w:rsidRPr="00667180">
        <w:rPr>
          <w:sz w:val="28"/>
          <w:szCs w:val="28"/>
          <w:lang w:val="uk-UA"/>
        </w:rPr>
        <w:t xml:space="preserve">, що складає </w:t>
      </w:r>
      <w:r>
        <w:rPr>
          <w:sz w:val="28"/>
          <w:szCs w:val="28"/>
          <w:lang w:val="uk-UA"/>
        </w:rPr>
        <w:t>9,0</w:t>
      </w:r>
      <w:r w:rsidRPr="00190EDD">
        <w:rPr>
          <w:sz w:val="28"/>
          <w:szCs w:val="28"/>
          <w:lang w:val="uk-UA"/>
        </w:rPr>
        <w:t xml:space="preserve"> реєстрацій на 1000 осіб наявного населення. Найвищий рівень </w:t>
      </w:r>
      <w:r w:rsidRPr="003B067D">
        <w:rPr>
          <w:sz w:val="28"/>
          <w:szCs w:val="28"/>
          <w:lang w:val="uk-UA"/>
        </w:rPr>
        <w:t>шлюбності (</w:t>
      </w:r>
      <w:r>
        <w:rPr>
          <w:sz w:val="28"/>
          <w:szCs w:val="28"/>
          <w:lang w:val="uk-UA"/>
        </w:rPr>
        <w:t>17,7</w:t>
      </w:r>
      <w:r w:rsidRPr="003B067D">
        <w:rPr>
          <w:sz w:val="28"/>
          <w:szCs w:val="28"/>
          <w:lang w:val="uk-UA"/>
        </w:rPr>
        <w:t xml:space="preserve"> реєстрацій на 1000 осіб) – у Шевченківському районі,</w:t>
      </w:r>
      <w:r w:rsidRPr="00190EDD">
        <w:rPr>
          <w:sz w:val="28"/>
          <w:szCs w:val="28"/>
          <w:lang w:val="uk-UA"/>
        </w:rPr>
        <w:t xml:space="preserve"> найнижчий </w:t>
      </w:r>
      <w:r w:rsidRPr="0065484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6,6</w:t>
      </w:r>
      <w:r w:rsidRPr="0065484B">
        <w:rPr>
          <w:sz w:val="28"/>
          <w:szCs w:val="28"/>
          <w:lang w:val="uk-UA"/>
        </w:rPr>
        <w:t xml:space="preserve"> на 1000 осіб)</w:t>
      </w:r>
      <w:r w:rsidRPr="0065484B">
        <w:t xml:space="preserve"> </w:t>
      </w:r>
      <w:r w:rsidRPr="006548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D0C42">
        <w:rPr>
          <w:sz w:val="28"/>
          <w:szCs w:val="28"/>
          <w:lang w:val="uk-UA"/>
        </w:rPr>
        <w:t xml:space="preserve">у </w:t>
      </w:r>
      <w:r w:rsidRPr="0065484B">
        <w:rPr>
          <w:sz w:val="28"/>
          <w:szCs w:val="28"/>
          <w:lang w:val="uk-UA"/>
        </w:rPr>
        <w:t>Деснянському районі.</w:t>
      </w:r>
    </w:p>
    <w:p w:rsidR="00C346DE" w:rsidRDefault="00C346DE" w:rsidP="00C346DE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190EDD">
        <w:rPr>
          <w:sz w:val="28"/>
          <w:szCs w:val="28"/>
          <w:lang w:val="uk-UA"/>
        </w:rPr>
        <w:t xml:space="preserve">Частота реєстрацій розірвань шлюбів по місту становить </w:t>
      </w:r>
      <w:r>
        <w:rPr>
          <w:sz w:val="28"/>
          <w:szCs w:val="28"/>
          <w:lang w:val="uk-UA"/>
        </w:rPr>
        <w:t>1,2</w:t>
      </w:r>
      <w:r w:rsidRPr="00190ED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br/>
      </w:r>
      <w:r w:rsidRPr="00190EDD">
        <w:rPr>
          <w:sz w:val="28"/>
          <w:szCs w:val="28"/>
          <w:lang w:val="uk-UA"/>
        </w:rPr>
        <w:t xml:space="preserve">1000 осіб. Найвищий рівень розірвань шлюбів спостерігався </w:t>
      </w:r>
      <w:r>
        <w:rPr>
          <w:sz w:val="28"/>
          <w:szCs w:val="28"/>
          <w:lang w:val="uk-UA"/>
        </w:rPr>
        <w:br/>
      </w:r>
      <w:r w:rsidRPr="00190EDD">
        <w:rPr>
          <w:sz w:val="28"/>
          <w:szCs w:val="28"/>
          <w:lang w:val="uk-UA"/>
        </w:rPr>
        <w:t xml:space="preserve">у </w:t>
      </w:r>
      <w:r w:rsidRPr="00AF6049">
        <w:rPr>
          <w:sz w:val="28"/>
          <w:szCs w:val="28"/>
          <w:lang w:val="uk-UA"/>
        </w:rPr>
        <w:t>Шевченківському</w:t>
      </w:r>
      <w:r w:rsidRPr="00190EDD">
        <w:rPr>
          <w:sz w:val="28"/>
          <w:szCs w:val="28"/>
          <w:lang w:val="uk-UA"/>
        </w:rPr>
        <w:t xml:space="preserve"> районі</w:t>
      </w:r>
      <w:r w:rsidRPr="00190EDD">
        <w:rPr>
          <w:spacing w:val="-1"/>
          <w:sz w:val="28"/>
          <w:szCs w:val="28"/>
          <w:lang w:val="uk-UA"/>
        </w:rPr>
        <w:t xml:space="preserve"> (1,</w:t>
      </w:r>
      <w:r>
        <w:rPr>
          <w:spacing w:val="-1"/>
          <w:sz w:val="28"/>
          <w:szCs w:val="28"/>
          <w:lang w:val="uk-UA"/>
        </w:rPr>
        <w:t>5</w:t>
      </w:r>
      <w:r w:rsidRPr="00190EDD">
        <w:rPr>
          <w:spacing w:val="-1"/>
          <w:sz w:val="28"/>
          <w:szCs w:val="28"/>
          <w:lang w:val="uk-UA"/>
        </w:rPr>
        <w:t xml:space="preserve"> реєстрацій на 1000 осіб), найнижчий –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br/>
      </w:r>
      <w:r w:rsidRPr="00775974">
        <w:rPr>
          <w:spacing w:val="-1"/>
          <w:sz w:val="28"/>
          <w:szCs w:val="28"/>
          <w:lang w:val="uk-UA"/>
        </w:rPr>
        <w:t>у</w:t>
      </w:r>
      <w:r w:rsidRPr="00A973C3">
        <w:rPr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Святошинському</w:t>
      </w:r>
      <w:r w:rsidRPr="00775974">
        <w:rPr>
          <w:spacing w:val="-1"/>
          <w:sz w:val="28"/>
          <w:szCs w:val="28"/>
          <w:lang w:val="uk-UA"/>
        </w:rPr>
        <w:t xml:space="preserve"> район</w:t>
      </w:r>
      <w:r>
        <w:rPr>
          <w:spacing w:val="-1"/>
          <w:sz w:val="28"/>
          <w:szCs w:val="28"/>
          <w:lang w:val="uk-UA"/>
        </w:rPr>
        <w:t>і</w:t>
      </w:r>
      <w:r w:rsidRPr="00775974">
        <w:rPr>
          <w:spacing w:val="-1"/>
          <w:sz w:val="28"/>
          <w:szCs w:val="28"/>
          <w:lang w:val="uk-UA"/>
        </w:rPr>
        <w:t xml:space="preserve"> (</w:t>
      </w:r>
      <w:r>
        <w:rPr>
          <w:spacing w:val="-1"/>
          <w:sz w:val="28"/>
          <w:szCs w:val="28"/>
          <w:lang w:val="uk-UA"/>
        </w:rPr>
        <w:t>1,0</w:t>
      </w:r>
      <w:r w:rsidRPr="00775974">
        <w:rPr>
          <w:spacing w:val="-1"/>
          <w:sz w:val="28"/>
          <w:szCs w:val="28"/>
          <w:lang w:val="uk-UA"/>
        </w:rPr>
        <w:t xml:space="preserve"> на 1000 осіб)</w:t>
      </w:r>
      <w:r w:rsidRPr="00775974">
        <w:rPr>
          <w:sz w:val="28"/>
          <w:szCs w:val="28"/>
          <w:vertAlign w:val="superscript"/>
          <w:lang w:val="uk-UA"/>
        </w:rPr>
        <w:t>1</w:t>
      </w:r>
      <w:r w:rsidRPr="00775974">
        <w:rPr>
          <w:spacing w:val="-1"/>
          <w:sz w:val="28"/>
          <w:szCs w:val="28"/>
          <w:lang w:val="uk-UA"/>
        </w:rPr>
        <w:t>.</w:t>
      </w:r>
    </w:p>
    <w:p w:rsidR="00C346DE" w:rsidRPr="00F2004F" w:rsidRDefault="00C346DE" w:rsidP="00C346DE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Default="00C346DE" w:rsidP="00C346D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346DE" w:rsidRPr="00936139" w:rsidRDefault="00C346DE" w:rsidP="00C346DE">
      <w:pPr>
        <w:pStyle w:val="Style5"/>
        <w:widowControl/>
        <w:tabs>
          <w:tab w:val="left" w:pos="1496"/>
        </w:tabs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  <w:r w:rsidRPr="00936139">
        <w:rPr>
          <w:rFonts w:ascii="Times New Roman" w:hAnsi="Times New Roman"/>
          <w:bCs/>
          <w:sz w:val="22"/>
          <w:szCs w:val="22"/>
          <w:lang w:val="uk-UA"/>
        </w:rPr>
        <w:t>_____________</w:t>
      </w:r>
    </w:p>
    <w:p w:rsidR="002A7EF6" w:rsidRDefault="00C346DE" w:rsidP="00C346DE">
      <w:pPr>
        <w:jc w:val="both"/>
      </w:pPr>
      <w:r w:rsidRPr="00936139">
        <w:rPr>
          <w:bCs/>
          <w:sz w:val="22"/>
          <w:szCs w:val="22"/>
          <w:vertAlign w:val="superscript"/>
          <w:lang w:val="uk-UA"/>
        </w:rPr>
        <w:t>1</w:t>
      </w:r>
      <w:r w:rsidRPr="00936139">
        <w:rPr>
          <w:bCs/>
          <w:sz w:val="22"/>
          <w:szCs w:val="22"/>
          <w:lang w:val="uk-UA"/>
        </w:rPr>
        <w:t> Без урахування розірвань шлюбів, здійснених у судовому порядку, відповідно до Закону України „Про державну реєстрацію актів цивільного стану” від 1 липня 2010р. №2398-VI.</w:t>
      </w:r>
    </w:p>
    <w:sectPr w:rsidR="002A7EF6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F671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DE"/>
    <w:rsid w:val="00222100"/>
    <w:rsid w:val="002B5FF8"/>
    <w:rsid w:val="00914722"/>
    <w:rsid w:val="00BA767A"/>
    <w:rsid w:val="00C346DE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4117-E22A-4F66-AF05-7004248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346DE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5">
    <w:name w:val="Название Знак"/>
    <w:basedOn w:val="a1"/>
    <w:link w:val="a4"/>
    <w:rsid w:val="00C34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link w:val="Normal0"/>
    <w:rsid w:val="00C346D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6">
    <w:name w:val="Body Text"/>
    <w:basedOn w:val="a0"/>
    <w:link w:val="a7"/>
    <w:rsid w:val="00C346DE"/>
    <w:pPr>
      <w:spacing w:after="120"/>
    </w:pPr>
  </w:style>
  <w:style w:type="character" w:customStyle="1" w:styleId="a7">
    <w:name w:val="Основной текст Знак"/>
    <w:basedOn w:val="a1"/>
    <w:link w:val="a6"/>
    <w:rsid w:val="00C346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0"/>
    <w:link w:val="20"/>
    <w:rsid w:val="00C346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346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6">
    <w:name w:val="heading 6"/>
    <w:basedOn w:val="Normal"/>
    <w:next w:val="Normal"/>
    <w:rsid w:val="00C346DE"/>
    <w:pPr>
      <w:keepNext/>
      <w:jc w:val="both"/>
    </w:pPr>
    <w:rPr>
      <w:b/>
      <w:snapToGrid/>
      <w:sz w:val="24"/>
      <w:lang w:val="uk-UA"/>
    </w:rPr>
  </w:style>
  <w:style w:type="paragraph" w:customStyle="1" w:styleId="Normal2">
    <w:name w:val="Normal2"/>
    <w:rsid w:val="00C346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rsid w:val="00C346DE"/>
    <w:pPr>
      <w:numPr>
        <w:numId w:val="1"/>
      </w:numPr>
    </w:pPr>
    <w:rPr>
      <w:lang w:val="uk-UA"/>
    </w:rPr>
  </w:style>
  <w:style w:type="character" w:customStyle="1" w:styleId="Normal0">
    <w:name w:val="Normal Знак"/>
    <w:link w:val="Normal"/>
    <w:rsid w:val="00C346DE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Style5">
    <w:name w:val="Style5"/>
    <w:basedOn w:val="a0"/>
    <w:rsid w:val="00C346D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1594</Words>
  <Characters>910</Characters>
  <Application>Microsoft Office Word</Application>
  <DocSecurity>0</DocSecurity>
  <Lines>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2021-11-30T18:41:00Z</dcterms:created>
  <dcterms:modified xsi:type="dcterms:W3CDTF">2021-11-30T18:42:00Z</dcterms:modified>
</cp:coreProperties>
</file>